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AA3997">
        <w:rPr>
          <w:b/>
          <w:sz w:val="28"/>
          <w:szCs w:val="28"/>
        </w:rPr>
        <w:t>Action Plan 2020-2021</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rsidR="0060115B" w:rsidRDefault="00AA3997" w:rsidP="00EA3B46">
      <w:r>
        <w:t>In 2020-2021</w:t>
      </w:r>
      <w:r w:rsidR="000949DA">
        <w:t xml:space="preserve"> St Philip’s Primary Academy will </w:t>
      </w:r>
      <w:r w:rsidR="000949DA" w:rsidRPr="00BB2D0A">
        <w:t xml:space="preserve">receive </w:t>
      </w:r>
      <w:r>
        <w:t>£17,75</w:t>
      </w:r>
      <w:r w:rsidR="00BB2D0A">
        <w:t>0.00</w:t>
      </w:r>
      <w:r w:rsidR="000949DA" w:rsidRPr="00BB2D0A">
        <w:t>.</w:t>
      </w:r>
      <w:r w:rsidR="000949DA">
        <w:t xml:space="preserve">  This funding will be used in a variety of ways to enable the children to take part an increased range of physical and sporting activities across the academy, as well as engage in competitive events with other schools .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rsidTr="005F0C9F">
        <w:tc>
          <w:tcPr>
            <w:tcW w:w="3823" w:type="dxa"/>
            <w:shd w:val="clear" w:color="auto" w:fill="00B0F0"/>
          </w:tcPr>
          <w:p w:rsidR="0060115B" w:rsidRDefault="0060115B" w:rsidP="0060115B">
            <w:pPr>
              <w:jc w:val="center"/>
            </w:pPr>
            <w:r>
              <w:t xml:space="preserve">Focus </w:t>
            </w:r>
          </w:p>
        </w:tc>
        <w:tc>
          <w:tcPr>
            <w:tcW w:w="1275" w:type="dxa"/>
            <w:shd w:val="clear" w:color="auto" w:fill="00B0F0"/>
          </w:tcPr>
          <w:p w:rsidR="0060115B" w:rsidRDefault="0060115B" w:rsidP="0060115B">
            <w:pPr>
              <w:jc w:val="center"/>
            </w:pPr>
            <w:r>
              <w:t>Cost</w:t>
            </w:r>
          </w:p>
        </w:tc>
        <w:tc>
          <w:tcPr>
            <w:tcW w:w="1418" w:type="dxa"/>
            <w:shd w:val="clear" w:color="auto" w:fill="00B0F0"/>
          </w:tcPr>
          <w:p w:rsidR="0060115B" w:rsidRDefault="0060115B" w:rsidP="0060115B">
            <w:pPr>
              <w:jc w:val="center"/>
            </w:pPr>
            <w:r>
              <w:t>Staff Involved</w:t>
            </w:r>
          </w:p>
        </w:tc>
        <w:tc>
          <w:tcPr>
            <w:tcW w:w="4645" w:type="dxa"/>
            <w:shd w:val="clear" w:color="auto" w:fill="00B0F0"/>
          </w:tcPr>
          <w:p w:rsidR="0060115B" w:rsidRDefault="0060115B" w:rsidP="0060115B">
            <w:pPr>
              <w:jc w:val="center"/>
            </w:pPr>
            <w:r>
              <w:t>Proposed Impact</w:t>
            </w:r>
          </w:p>
        </w:tc>
        <w:tc>
          <w:tcPr>
            <w:tcW w:w="2787" w:type="dxa"/>
            <w:shd w:val="clear" w:color="auto" w:fill="00B0F0"/>
          </w:tcPr>
          <w:p w:rsidR="0060115B" w:rsidRDefault="0060115B" w:rsidP="0060115B">
            <w:pPr>
              <w:jc w:val="center"/>
            </w:pPr>
            <w:r>
              <w:t xml:space="preserve">Summative Evaluation </w:t>
            </w:r>
          </w:p>
        </w:tc>
      </w:tr>
      <w:tr w:rsidR="0060115B" w:rsidTr="005F0C9F">
        <w:tc>
          <w:tcPr>
            <w:tcW w:w="3823" w:type="dxa"/>
          </w:tcPr>
          <w:p w:rsidR="00373FC5" w:rsidRDefault="008E2A6D" w:rsidP="00AA3997">
            <w:r>
              <w:t xml:space="preserve">To facilitate the provision of PE and Sports After-School </w:t>
            </w:r>
            <w:r w:rsidR="00AA3997">
              <w:t>clubs – focusing on ‘Bubble Clubs’ of Football, Cricket, Running etc.</w:t>
            </w:r>
          </w:p>
        </w:tc>
        <w:tc>
          <w:tcPr>
            <w:tcW w:w="1275" w:type="dxa"/>
          </w:tcPr>
          <w:p w:rsidR="0060115B" w:rsidRDefault="00AA3997" w:rsidP="00A822CD">
            <w:r>
              <w:t>£5</w:t>
            </w:r>
            <w:r w:rsidR="00614B64" w:rsidRPr="00AA3997">
              <w:t>00</w:t>
            </w:r>
          </w:p>
        </w:tc>
        <w:tc>
          <w:tcPr>
            <w:tcW w:w="1418" w:type="dxa"/>
          </w:tcPr>
          <w:p w:rsidR="000E48CC" w:rsidRDefault="008E2A6D" w:rsidP="000E48CC">
            <w:r>
              <w:t>CS</w:t>
            </w:r>
          </w:p>
          <w:p w:rsidR="00614B64" w:rsidRDefault="00BB2D0A" w:rsidP="000E48CC">
            <w:r>
              <w:t>Support Staff</w:t>
            </w:r>
          </w:p>
        </w:tc>
        <w:tc>
          <w:tcPr>
            <w:tcW w:w="4645" w:type="dxa"/>
          </w:tcPr>
          <w:p w:rsidR="00FD49B0" w:rsidRDefault="008E2A6D" w:rsidP="00F4571C">
            <w:r>
              <w:t>To increase participation rates in physical activity.</w:t>
            </w:r>
          </w:p>
          <w:p w:rsidR="008E2A6D" w:rsidRDefault="008E2A6D" w:rsidP="00F4571C">
            <w:r>
              <w:t>To improve the health and fitness of different groups of pupils across the academy.</w:t>
            </w:r>
          </w:p>
          <w:p w:rsidR="00AA3997" w:rsidRPr="00AA3997" w:rsidRDefault="00AA3997" w:rsidP="00F4571C">
            <w:pPr>
              <w:rPr>
                <w:b/>
              </w:rPr>
            </w:pPr>
            <w:r w:rsidRPr="00AA3997">
              <w:rPr>
                <w:b/>
              </w:rPr>
              <w:t>SPRING TERM ONWARDS</w:t>
            </w:r>
            <w:r>
              <w:rPr>
                <w:b/>
              </w:rPr>
              <w:t xml:space="preserve"> – IF APPROPRIATE</w:t>
            </w:r>
          </w:p>
        </w:tc>
        <w:tc>
          <w:tcPr>
            <w:tcW w:w="2787" w:type="dxa"/>
          </w:tcPr>
          <w:p w:rsidR="007775E3" w:rsidRPr="0049510C" w:rsidRDefault="007775E3" w:rsidP="00FD49B0"/>
        </w:tc>
      </w:tr>
      <w:tr w:rsidR="0060115B" w:rsidTr="005F0C9F">
        <w:tc>
          <w:tcPr>
            <w:tcW w:w="3823" w:type="dxa"/>
          </w:tcPr>
          <w:p w:rsidR="00EA3B46" w:rsidRDefault="008E2A6D" w:rsidP="00FD49B0">
            <w:r>
              <w:t>To develop PE and Sports resource provision across the academy.</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BB2D0A">
            <w:r>
              <w:t>£</w:t>
            </w:r>
            <w:r w:rsidR="00BB2D0A">
              <w:t>2000</w:t>
            </w:r>
          </w:p>
        </w:tc>
        <w:tc>
          <w:tcPr>
            <w:tcW w:w="1418" w:type="dxa"/>
          </w:tcPr>
          <w:p w:rsidR="000E48CC" w:rsidRDefault="008E2A6D" w:rsidP="000E48CC">
            <w:r>
              <w:t>CS</w:t>
            </w:r>
          </w:p>
        </w:tc>
        <w:tc>
          <w:tcPr>
            <w:tcW w:w="4645" w:type="dxa"/>
          </w:tcPr>
          <w:p w:rsidR="00FD49B0" w:rsidRDefault="008E2A6D" w:rsidP="00F4571C">
            <w:r>
              <w:t>To further improve the quality of teaching and learning of PE through investment in quality resources.</w:t>
            </w:r>
          </w:p>
          <w:p w:rsidR="008E2A6D" w:rsidRDefault="008E2A6D" w:rsidP="00F4571C">
            <w:r>
              <w:t>To enable pupils to practise and consolidate skills using appropriate resources.</w:t>
            </w:r>
          </w:p>
        </w:tc>
        <w:tc>
          <w:tcPr>
            <w:tcW w:w="2787" w:type="dxa"/>
          </w:tcPr>
          <w:p w:rsidR="007775E3" w:rsidRPr="0049510C" w:rsidRDefault="007775E3" w:rsidP="00FD49B0"/>
        </w:tc>
      </w:tr>
      <w:tr w:rsidR="0060115B" w:rsidTr="005F0C9F">
        <w:tc>
          <w:tcPr>
            <w:tcW w:w="3823" w:type="dxa"/>
          </w:tcPr>
          <w:p w:rsidR="0060115B" w:rsidRDefault="008E2A6D" w:rsidP="00FD49B0">
            <w:r>
              <w:t>To facilitate the provision of inter-school competitions.</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AA3997" w:rsidP="00A822CD">
            <w:r>
              <w:t>£5</w:t>
            </w:r>
            <w:r w:rsidR="00BB2D0A" w:rsidRPr="00AA3997">
              <w:t>00</w:t>
            </w:r>
          </w:p>
        </w:tc>
        <w:tc>
          <w:tcPr>
            <w:tcW w:w="1418" w:type="dxa"/>
          </w:tcPr>
          <w:p w:rsidR="000E48CC" w:rsidRDefault="008E2A6D" w:rsidP="000E48CC">
            <w:r>
              <w:t>CS</w:t>
            </w:r>
          </w:p>
          <w:p w:rsidR="00BB2D0A" w:rsidRDefault="00BB2D0A" w:rsidP="000E48CC">
            <w:r>
              <w:t>Support Staff</w:t>
            </w:r>
          </w:p>
        </w:tc>
        <w:tc>
          <w:tcPr>
            <w:tcW w:w="4645" w:type="dxa"/>
          </w:tcPr>
          <w:p w:rsidR="0060115B" w:rsidRDefault="00375AFC" w:rsidP="00F4571C">
            <w:r>
              <w:t xml:space="preserve">To increase participation rates in physical activity outside of the classroom.  </w:t>
            </w:r>
          </w:p>
          <w:p w:rsidR="00375AFC" w:rsidRDefault="00375AFC" w:rsidP="00F4571C">
            <w:r>
              <w:t>Promote healthy living and healthy lifestyle through participation.</w:t>
            </w:r>
          </w:p>
          <w:p w:rsidR="00AA3997" w:rsidRDefault="00AA3997" w:rsidP="00F4571C">
            <w:r w:rsidRPr="00AA3997">
              <w:rPr>
                <w:b/>
              </w:rPr>
              <w:t>SPRING TERM ONWARDS</w:t>
            </w:r>
            <w:r>
              <w:rPr>
                <w:b/>
              </w:rPr>
              <w:t xml:space="preserve"> – IF APPROPRIATE</w:t>
            </w:r>
          </w:p>
        </w:tc>
        <w:tc>
          <w:tcPr>
            <w:tcW w:w="2787" w:type="dxa"/>
          </w:tcPr>
          <w:p w:rsidR="0049510C" w:rsidRPr="0049510C" w:rsidRDefault="0049510C" w:rsidP="00FD49B0"/>
        </w:tc>
      </w:tr>
      <w:tr w:rsidR="003C48C1" w:rsidTr="005F0C9F">
        <w:tc>
          <w:tcPr>
            <w:tcW w:w="3823" w:type="dxa"/>
          </w:tcPr>
          <w:p w:rsidR="003C48C1" w:rsidRDefault="00614B64" w:rsidP="00FD49B0">
            <w:r>
              <w:t>To purchase m</w:t>
            </w:r>
            <w:r w:rsidR="003C48C1">
              <w:t xml:space="preserve">edals and </w:t>
            </w:r>
            <w:r>
              <w:t>trophies to celebrate the children’s achievements in inter-school and in-school competitions</w:t>
            </w:r>
          </w:p>
        </w:tc>
        <w:tc>
          <w:tcPr>
            <w:tcW w:w="1275" w:type="dxa"/>
          </w:tcPr>
          <w:p w:rsidR="003C48C1" w:rsidRDefault="00614B64" w:rsidP="00A822CD">
            <w:r>
              <w:t>£300</w:t>
            </w:r>
          </w:p>
        </w:tc>
        <w:tc>
          <w:tcPr>
            <w:tcW w:w="1418" w:type="dxa"/>
          </w:tcPr>
          <w:p w:rsidR="003C48C1" w:rsidRDefault="00614B64" w:rsidP="000E48CC">
            <w:r>
              <w:t>CS</w:t>
            </w:r>
          </w:p>
        </w:tc>
        <w:tc>
          <w:tcPr>
            <w:tcW w:w="4645" w:type="dxa"/>
          </w:tcPr>
          <w:p w:rsidR="00614B64" w:rsidRDefault="00614B64" w:rsidP="00614B64">
            <w:r>
              <w:t xml:space="preserve">To increase participation rates in physical activity outside of the classroom and to promote the celebration of athletic success.  </w:t>
            </w:r>
          </w:p>
          <w:p w:rsidR="003C48C1" w:rsidRDefault="00614B64" w:rsidP="00614B64">
            <w:r>
              <w:t>Promote healthy living and healthy lifestyle through participation.</w:t>
            </w:r>
          </w:p>
        </w:tc>
        <w:tc>
          <w:tcPr>
            <w:tcW w:w="2787" w:type="dxa"/>
          </w:tcPr>
          <w:p w:rsidR="003C48C1" w:rsidRPr="0049510C" w:rsidRDefault="003C48C1" w:rsidP="00FD49B0"/>
        </w:tc>
      </w:tr>
      <w:tr w:rsidR="000E48CC" w:rsidTr="005F0C9F">
        <w:tc>
          <w:tcPr>
            <w:tcW w:w="3823" w:type="dxa"/>
          </w:tcPr>
          <w:p w:rsidR="00373FC5" w:rsidRDefault="00375AFC" w:rsidP="009760CA">
            <w:r>
              <w:t xml:space="preserve">To </w:t>
            </w:r>
            <w:r w:rsidR="00AA3997">
              <w:t>increase activity levels during</w:t>
            </w:r>
            <w:r w:rsidR="009760CA">
              <w:t xml:space="preserve"> playtime/lunchtimes.</w:t>
            </w:r>
          </w:p>
          <w:p w:rsidR="009760CA" w:rsidRDefault="009760CA" w:rsidP="009760CA"/>
        </w:tc>
        <w:tc>
          <w:tcPr>
            <w:tcW w:w="1275" w:type="dxa"/>
          </w:tcPr>
          <w:p w:rsidR="000E48CC" w:rsidRDefault="00C656F0" w:rsidP="00A822CD">
            <w:r>
              <w:t>£</w:t>
            </w:r>
            <w:r w:rsidR="00AA3997">
              <w:t>1</w:t>
            </w:r>
            <w:r w:rsidR="009760CA">
              <w:t>000</w:t>
            </w:r>
          </w:p>
        </w:tc>
        <w:tc>
          <w:tcPr>
            <w:tcW w:w="1418" w:type="dxa"/>
          </w:tcPr>
          <w:p w:rsidR="000E48CC" w:rsidRDefault="00375AFC" w:rsidP="000E48CC">
            <w:r>
              <w:t>CS</w:t>
            </w:r>
          </w:p>
          <w:p w:rsidR="009760CA" w:rsidRDefault="009760CA" w:rsidP="000E48CC">
            <w:r>
              <w:t>SK</w:t>
            </w:r>
          </w:p>
          <w:p w:rsidR="009760CA" w:rsidRDefault="009760CA" w:rsidP="000E48CC">
            <w:r>
              <w:t>LTS</w:t>
            </w:r>
          </w:p>
        </w:tc>
        <w:tc>
          <w:tcPr>
            <w:tcW w:w="4645" w:type="dxa"/>
          </w:tcPr>
          <w:p w:rsidR="00614B64" w:rsidRDefault="009760CA" w:rsidP="00614B64">
            <w:pPr>
              <w:pStyle w:val="Default"/>
              <w:rPr>
                <w:rFonts w:asciiTheme="minorHAnsi" w:hAnsiTheme="minorHAnsi" w:cs="Arial"/>
                <w:sz w:val="22"/>
                <w:szCs w:val="22"/>
              </w:rPr>
            </w:pPr>
            <w:r w:rsidRPr="009760CA">
              <w:rPr>
                <w:rFonts w:asciiTheme="minorHAnsi" w:hAnsiTheme="minorHAnsi" w:cs="Arial"/>
                <w:sz w:val="22"/>
                <w:szCs w:val="22"/>
              </w:rPr>
              <w:t>Improved concentration levels and impact on other areas of the curriculum through the use of active learning strategies.</w:t>
            </w:r>
          </w:p>
          <w:p w:rsidR="009760CA" w:rsidRDefault="009760CA" w:rsidP="00614B64">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rsidR="009760CA" w:rsidRPr="009760CA" w:rsidRDefault="009760CA" w:rsidP="00614B64">
            <w:pPr>
              <w:pStyle w:val="Default"/>
              <w:rPr>
                <w:rFonts w:asciiTheme="minorHAnsi" w:hAnsiTheme="minorHAnsi" w:cs="Arial"/>
                <w:sz w:val="22"/>
                <w:szCs w:val="22"/>
              </w:rPr>
            </w:pPr>
            <w:r>
              <w:rPr>
                <w:rFonts w:asciiTheme="minorHAnsi" w:hAnsiTheme="minorHAnsi" w:cs="Arial"/>
                <w:sz w:val="22"/>
                <w:szCs w:val="22"/>
              </w:rPr>
              <w:lastRenderedPageBreak/>
              <w:t>Improve behaviour at playtimes and lunchtimes.</w:t>
            </w:r>
          </w:p>
        </w:tc>
        <w:tc>
          <w:tcPr>
            <w:tcW w:w="2787" w:type="dxa"/>
          </w:tcPr>
          <w:p w:rsidR="0049510C" w:rsidRPr="00FD49B0" w:rsidRDefault="0049510C" w:rsidP="00FD49B0">
            <w:pPr>
              <w:rPr>
                <w:highlight w:val="magenta"/>
              </w:rPr>
            </w:pPr>
          </w:p>
        </w:tc>
      </w:tr>
      <w:tr w:rsidR="00AA3997" w:rsidTr="005F0C9F">
        <w:tc>
          <w:tcPr>
            <w:tcW w:w="3823" w:type="dxa"/>
          </w:tcPr>
          <w:p w:rsidR="00AA3997" w:rsidRDefault="00AA3997" w:rsidP="00AA3997">
            <w:r>
              <w:t xml:space="preserve">To increase activity levels during </w:t>
            </w:r>
            <w:r>
              <w:t>playtime/lunchtimes – new climbing frame/ fixed playground resources in KS1.</w:t>
            </w:r>
          </w:p>
          <w:p w:rsidR="00AA3997" w:rsidRDefault="00AA3997" w:rsidP="009760CA"/>
        </w:tc>
        <w:tc>
          <w:tcPr>
            <w:tcW w:w="1275" w:type="dxa"/>
          </w:tcPr>
          <w:p w:rsidR="00AA3997" w:rsidRDefault="00AA3997" w:rsidP="00A822CD">
            <w:r>
              <w:t>£5000</w:t>
            </w:r>
          </w:p>
        </w:tc>
        <w:tc>
          <w:tcPr>
            <w:tcW w:w="1418" w:type="dxa"/>
          </w:tcPr>
          <w:p w:rsidR="00AA3997" w:rsidRDefault="00AA3997" w:rsidP="000E48CC">
            <w:r>
              <w:t>CS</w:t>
            </w:r>
          </w:p>
          <w:p w:rsidR="00AA3997" w:rsidRDefault="00AA3997" w:rsidP="000E48CC">
            <w:r>
              <w:t>SK</w:t>
            </w:r>
          </w:p>
        </w:tc>
        <w:tc>
          <w:tcPr>
            <w:tcW w:w="4645" w:type="dxa"/>
          </w:tcPr>
          <w:p w:rsidR="00AA3997" w:rsidRPr="009760CA" w:rsidRDefault="00AA3997" w:rsidP="00614B64">
            <w:pPr>
              <w:pStyle w:val="Default"/>
              <w:rPr>
                <w:rFonts w:asciiTheme="minorHAnsi" w:hAnsiTheme="minorHAnsi" w:cs="Arial"/>
                <w:sz w:val="22"/>
                <w:szCs w:val="22"/>
              </w:rPr>
            </w:pPr>
          </w:p>
        </w:tc>
        <w:tc>
          <w:tcPr>
            <w:tcW w:w="2787" w:type="dxa"/>
          </w:tcPr>
          <w:p w:rsidR="00AA3997" w:rsidRPr="00FD49B0" w:rsidRDefault="00AA3997" w:rsidP="00FD49B0">
            <w:pPr>
              <w:rPr>
                <w:highlight w:val="magenta"/>
              </w:rPr>
            </w:pPr>
          </w:p>
        </w:tc>
      </w:tr>
      <w:tr w:rsidR="00CC1972" w:rsidTr="005F0C9F">
        <w:tc>
          <w:tcPr>
            <w:tcW w:w="3823" w:type="dxa"/>
          </w:tcPr>
          <w:p w:rsidR="00CC1972" w:rsidRDefault="00CC1972" w:rsidP="009760CA">
            <w:r>
              <w:t>Reserve to match-fund against a grant for a Multi-Use Games Area (MUGA)</w:t>
            </w:r>
          </w:p>
        </w:tc>
        <w:tc>
          <w:tcPr>
            <w:tcW w:w="1275" w:type="dxa"/>
          </w:tcPr>
          <w:p w:rsidR="00CC1972" w:rsidRDefault="00AA3997" w:rsidP="00A822CD">
            <w:r>
              <w:t>£8450</w:t>
            </w:r>
          </w:p>
        </w:tc>
        <w:tc>
          <w:tcPr>
            <w:tcW w:w="1418" w:type="dxa"/>
          </w:tcPr>
          <w:p w:rsidR="00CC1972" w:rsidRDefault="00CC1972" w:rsidP="000E48CC">
            <w:r>
              <w:t>CS</w:t>
            </w:r>
          </w:p>
          <w:p w:rsidR="00CC1972" w:rsidRDefault="00CC1972" w:rsidP="000E48CC">
            <w:r>
              <w:t>SK</w:t>
            </w:r>
          </w:p>
        </w:tc>
        <w:tc>
          <w:tcPr>
            <w:tcW w:w="4645" w:type="dxa"/>
          </w:tcPr>
          <w:p w:rsidR="00CC1972" w:rsidRPr="009760CA" w:rsidRDefault="00CC1972" w:rsidP="00614B64">
            <w:pPr>
              <w:pStyle w:val="Default"/>
              <w:rPr>
                <w:rFonts w:asciiTheme="minorHAnsi" w:hAnsiTheme="minorHAnsi" w:cs="Arial"/>
                <w:sz w:val="22"/>
                <w:szCs w:val="22"/>
              </w:rPr>
            </w:pPr>
            <w:r>
              <w:rPr>
                <w:rFonts w:asciiTheme="minorHAnsi" w:hAnsiTheme="minorHAnsi" w:cs="Arial"/>
                <w:sz w:val="22"/>
                <w:szCs w:val="22"/>
              </w:rPr>
              <w:t xml:space="preserve">Improved facilities for the school and community </w:t>
            </w:r>
          </w:p>
        </w:tc>
        <w:tc>
          <w:tcPr>
            <w:tcW w:w="2787" w:type="dxa"/>
          </w:tcPr>
          <w:p w:rsidR="00CC1972" w:rsidRPr="00FD49B0" w:rsidRDefault="00AA3997" w:rsidP="00FD49B0">
            <w:pPr>
              <w:rPr>
                <w:highlight w:val="magenta"/>
              </w:rPr>
            </w:pPr>
            <w:r>
              <w:rPr>
                <w:highlight w:val="magenta"/>
              </w:rPr>
              <w:t>Deferred</w:t>
            </w:r>
            <w:bookmarkStart w:id="0" w:name="_GoBack"/>
            <w:bookmarkEnd w:id="0"/>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201780"/>
    <w:rsid w:val="0023675D"/>
    <w:rsid w:val="00373FC5"/>
    <w:rsid w:val="00375AFC"/>
    <w:rsid w:val="003C48C1"/>
    <w:rsid w:val="0046762D"/>
    <w:rsid w:val="0049510C"/>
    <w:rsid w:val="004F65F0"/>
    <w:rsid w:val="005F0C9F"/>
    <w:rsid w:val="005F4797"/>
    <w:rsid w:val="0060115B"/>
    <w:rsid w:val="00614B64"/>
    <w:rsid w:val="007775E3"/>
    <w:rsid w:val="007D0E33"/>
    <w:rsid w:val="008E2A6D"/>
    <w:rsid w:val="009760CA"/>
    <w:rsid w:val="009B0223"/>
    <w:rsid w:val="009C1B00"/>
    <w:rsid w:val="00A822CD"/>
    <w:rsid w:val="00AA3997"/>
    <w:rsid w:val="00B74D2C"/>
    <w:rsid w:val="00BB2D0A"/>
    <w:rsid w:val="00C656F0"/>
    <w:rsid w:val="00CC1972"/>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2</cp:revision>
  <cp:lastPrinted>2019-09-25T08:24:00Z</cp:lastPrinted>
  <dcterms:created xsi:type="dcterms:W3CDTF">2020-11-18T13:34:00Z</dcterms:created>
  <dcterms:modified xsi:type="dcterms:W3CDTF">2020-11-18T13:34:00Z</dcterms:modified>
</cp:coreProperties>
</file>